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B41" w:rsidRDefault="00980B41" w:rsidP="00980B41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 xml:space="preserve">Извещение № 090819/10989637/01 </w:t>
      </w:r>
      <w:bookmarkEnd w:id="0"/>
      <w:r>
        <w:rPr>
          <w:rFonts w:ascii="Times New Roman" w:hAnsi="Times New Roman"/>
          <w:b/>
          <w:sz w:val="28"/>
          <w:szCs w:val="28"/>
        </w:rPr>
        <w:t xml:space="preserve">о результатах аукциона на право </w:t>
      </w:r>
    </w:p>
    <w:p w:rsidR="00980B41" w:rsidRDefault="00980B41" w:rsidP="00980B41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заключения договора аренды земельного участка</w:t>
      </w:r>
    </w:p>
    <w:p w:rsidR="00980B41" w:rsidRDefault="00980B41" w:rsidP="00980B41">
      <w:pPr>
        <w:spacing w:after="0" w:line="0" w:lineRule="atLeast"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</w:pPr>
    </w:p>
    <w:p w:rsidR="00980B41" w:rsidRDefault="00980B41" w:rsidP="00980B41">
      <w:pPr>
        <w:spacing w:after="0" w:line="0" w:lineRule="atLeast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ab/>
      </w:r>
      <w:proofErr w:type="gramStart"/>
      <w:r w:rsidRPr="003A1BBD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Администрация Самойловского муниципального района</w:t>
      </w:r>
      <w:r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 на извещение о</w:t>
      </w:r>
      <w:r w:rsidRPr="003A1BBD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 проведении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17</w:t>
      </w:r>
      <w:r w:rsidRPr="001B117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сентября</w:t>
      </w:r>
      <w:r w:rsidRPr="001B117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 2019 года</w:t>
      </w:r>
      <w:r w:rsidRPr="00587CDC">
        <w:rPr>
          <w:rFonts w:ascii="Times New Roman" w:eastAsia="Calibri" w:hAnsi="Times New Roman" w:cs="Times New Roman"/>
          <w:b/>
          <w:color w:val="FF0000"/>
          <w:sz w:val="28"/>
          <w:szCs w:val="28"/>
          <w:lang w:eastAsia="en-US"/>
        </w:rPr>
        <w:t xml:space="preserve"> </w:t>
      </w:r>
      <w:r w:rsidRPr="00587CDC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в 10 часов 00 минут</w:t>
      </w:r>
      <w:r w:rsidRPr="00587CD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587CDC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(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по местному времени</w:t>
      </w:r>
      <w:r w:rsidRPr="00587CDC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)</w:t>
      </w:r>
      <w:r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 </w:t>
      </w:r>
      <w:r w:rsidRPr="003A1BBD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открытого аукциона на право закл</w:t>
      </w:r>
      <w:r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ючения договора аренды земельного</w:t>
      </w:r>
      <w:r w:rsidRPr="003A1BBD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 участк</w:t>
      </w:r>
      <w:r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а</w:t>
      </w:r>
      <w:r w:rsidRPr="003A1BBD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 </w:t>
      </w:r>
      <w:r w:rsidRPr="003A1BB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сообщает</w:t>
      </w:r>
      <w:r w:rsidRPr="003A1BBD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что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аукцион по лоту №1, №2, №3 признан состоявшимся,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победителем аукциона по указанным лотам признан участник, предложивший наибольшую цену за земельный участок.</w:t>
      </w:r>
      <w:proofErr w:type="gramEnd"/>
    </w:p>
    <w:p w:rsidR="00980B41" w:rsidRPr="003A1BBD" w:rsidRDefault="00980B41" w:rsidP="00980B41">
      <w:pPr>
        <w:shd w:val="clear" w:color="auto" w:fill="FFFFFF"/>
        <w:spacing w:after="0" w:line="0" w:lineRule="atLeast"/>
        <w:jc w:val="both"/>
        <w:rPr>
          <w:rFonts w:ascii="Times New Roman" w:eastAsia="Calibri" w:hAnsi="Times New Roman" w:cs="Times New Roman"/>
          <w:b/>
          <w:sz w:val="10"/>
          <w:szCs w:val="10"/>
          <w:lang w:eastAsia="en-US"/>
        </w:rPr>
      </w:pPr>
    </w:p>
    <w:p w:rsidR="009A2DFA" w:rsidRDefault="009A2DFA"/>
    <w:sectPr w:rsidR="009A2DFA" w:rsidSect="00494310">
      <w:pgSz w:w="11906" w:h="16838" w:code="9"/>
      <w:pgMar w:top="709" w:right="850" w:bottom="1134" w:left="1701" w:header="720" w:footer="720" w:gutter="0"/>
      <w:pgNumType w:start="0"/>
      <w:cols w:space="720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0B41"/>
    <w:rsid w:val="00980B41"/>
    <w:rsid w:val="009A2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426</Characters>
  <Application>Microsoft Office Word</Application>
  <DocSecurity>0</DocSecurity>
  <Lines>3</Lines>
  <Paragraphs>1</Paragraphs>
  <ScaleCrop>false</ScaleCrop>
  <Company>Microsoft</Company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2019-09-19T09:20:00Z</dcterms:created>
  <dcterms:modified xsi:type="dcterms:W3CDTF">2019-09-19T09:20:00Z</dcterms:modified>
</cp:coreProperties>
</file>